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53AE" w14:textId="77777777" w:rsidR="00A67584" w:rsidRPr="00A67584" w:rsidRDefault="00A67584" w:rsidP="003C2317">
      <w:pPr>
        <w:pStyle w:val="Heading1"/>
      </w:pPr>
      <w:r w:rsidRPr="00A67584">
        <w:t>Lönekostnadspålägg</w:t>
      </w:r>
    </w:p>
    <w:p w14:paraId="6F173CE2" w14:textId="78FE5671" w:rsidR="00A67584" w:rsidRPr="00A67584" w:rsidRDefault="003E0CCD" w:rsidP="003C2317">
      <w:pPr>
        <w:pStyle w:val="Heading2"/>
      </w:pPr>
      <w:r>
        <w:t>Lönekostnadspålägget för år 202</w:t>
      </w:r>
      <w:r w:rsidR="00486B86">
        <w:t>5</w:t>
      </w:r>
      <w:r w:rsidR="00A67584" w:rsidRPr="00A67584">
        <w:t xml:space="preserve"> består av </w:t>
      </w:r>
      <w:r w:rsidR="00160838">
        <w:t>följande:</w:t>
      </w:r>
    </w:p>
    <w:tbl>
      <w:tblPr>
        <w:tblW w:w="80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402"/>
        <w:gridCol w:w="1134"/>
        <w:gridCol w:w="1112"/>
        <w:gridCol w:w="1225"/>
        <w:gridCol w:w="1185"/>
      </w:tblGrid>
      <w:tr w:rsidR="00126172" w:rsidRPr="00A67584" w14:paraId="3B49D141" w14:textId="0AAA0D5C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6987A1E9" w14:textId="77777777" w:rsidR="00126172" w:rsidRPr="00A67584" w:rsidRDefault="00126172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17B663C" w14:textId="77777777" w:rsidR="00126172" w:rsidRPr="00A67584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12" w:type="dxa"/>
            <w:vAlign w:val="center"/>
          </w:tcPr>
          <w:p w14:paraId="1A36072D" w14:textId="5B711BB7" w:rsidR="00126172" w:rsidRPr="00A67584" w:rsidRDefault="00126172" w:rsidP="00B7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Födda </w:t>
            </w:r>
          </w:p>
        </w:tc>
        <w:tc>
          <w:tcPr>
            <w:tcW w:w="1225" w:type="dxa"/>
            <w:vAlign w:val="center"/>
            <w:hideMark/>
          </w:tcPr>
          <w:p w14:paraId="660DD24D" w14:textId="69DB3967" w:rsidR="00126172" w:rsidRPr="00A67584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38CF4988" w14:textId="256E806E" w:rsidR="00126172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126172" w:rsidRPr="00A67584" w14:paraId="14883D51" w14:textId="0344A859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19ED7911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hideMark/>
          </w:tcPr>
          <w:p w14:paraId="28D85093" w14:textId="4EA3B725" w:rsidR="00126172" w:rsidRPr="00C97372" w:rsidRDefault="00126172" w:rsidP="00C97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196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112" w:type="dxa"/>
          </w:tcPr>
          <w:p w14:paraId="06E921B0" w14:textId="521D7BB0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-196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</w:t>
            </w:r>
            <w:proofErr w:type="gramEnd"/>
          </w:p>
        </w:tc>
        <w:tc>
          <w:tcPr>
            <w:tcW w:w="1225" w:type="dxa"/>
            <w:hideMark/>
          </w:tcPr>
          <w:p w14:paraId="0D97D30C" w14:textId="03808D0C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-195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</w:t>
            </w:r>
            <w:proofErr w:type="gramEnd"/>
          </w:p>
        </w:tc>
        <w:tc>
          <w:tcPr>
            <w:tcW w:w="1185" w:type="dxa"/>
          </w:tcPr>
          <w:p w14:paraId="7BFB0BCF" w14:textId="70F6BF8D" w:rsidR="00126172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1938-195</w:t>
            </w:r>
            <w:r w:rsidR="0032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</w:t>
            </w:r>
            <w:proofErr w:type="gramEnd"/>
          </w:p>
        </w:tc>
      </w:tr>
      <w:tr w:rsidR="00126172" w:rsidRPr="00A67584" w14:paraId="6F37790E" w14:textId="69010E38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49A50A9E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134" w:type="dxa"/>
            <w:vAlign w:val="center"/>
            <w:hideMark/>
          </w:tcPr>
          <w:p w14:paraId="02FD2A9D" w14:textId="12F158A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6DB98D7D" w14:textId="08E83E9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225" w:type="dxa"/>
            <w:vAlign w:val="center"/>
            <w:hideMark/>
          </w:tcPr>
          <w:p w14:paraId="4558801C" w14:textId="251D110C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688B5B39" w14:textId="523B4018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126172" w:rsidRPr="00A67584" w14:paraId="7176EECE" w14:textId="4537949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3E2BF87C" w14:textId="31BB536B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Förmånsbestämd pension</w:t>
            </w:r>
          </w:p>
        </w:tc>
        <w:tc>
          <w:tcPr>
            <w:tcW w:w="1134" w:type="dxa"/>
            <w:vAlign w:val="center"/>
            <w:hideMark/>
          </w:tcPr>
          <w:p w14:paraId="6E2408CA" w14:textId="7D785EB4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009DCF27" w14:textId="158BC930" w:rsidR="00126172" w:rsidRPr="00A67584" w:rsidRDefault="00486B86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16,300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126172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225" w:type="dxa"/>
            <w:vAlign w:val="center"/>
            <w:hideMark/>
          </w:tcPr>
          <w:p w14:paraId="7772280A" w14:textId="7B13FFEB" w:rsidR="00126172" w:rsidRPr="00A67584" w:rsidRDefault="00486B86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16,300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126172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185" w:type="dxa"/>
            <w:vAlign w:val="center"/>
          </w:tcPr>
          <w:p w14:paraId="004C3A81" w14:textId="48266969" w:rsidR="00126172" w:rsidRPr="008D15D0" w:rsidRDefault="00486B86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16,300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1261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126172" w:rsidRPr="00A67584" w14:paraId="7E8E84B3" w14:textId="076D0B95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7AB459AE" w14:textId="6A8C2326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Valbar PA 16 </w:t>
            </w:r>
          </w:p>
        </w:tc>
        <w:tc>
          <w:tcPr>
            <w:tcW w:w="1134" w:type="dxa"/>
            <w:vAlign w:val="center"/>
            <w:hideMark/>
          </w:tcPr>
          <w:p w14:paraId="29BA38E5" w14:textId="1A155C9E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1CEEAEC4" w14:textId="1BF936DA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8256B33" w14:textId="2746935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185" w:type="dxa"/>
            <w:vAlign w:val="center"/>
          </w:tcPr>
          <w:p w14:paraId="7D6206C1" w14:textId="27B44674" w:rsidR="00126172" w:rsidRPr="008D15D0" w:rsidRDefault="00126172" w:rsidP="0012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64A6B2DA" w14:textId="34AA081A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3C85CCED" w14:textId="452AA32D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Obligatorisk PA 16</w:t>
            </w:r>
          </w:p>
        </w:tc>
        <w:tc>
          <w:tcPr>
            <w:tcW w:w="1134" w:type="dxa"/>
            <w:vAlign w:val="center"/>
            <w:hideMark/>
          </w:tcPr>
          <w:p w14:paraId="27E3D8C3" w14:textId="59582EF7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77A4B0A1" w14:textId="7B835CB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AFF7133" w14:textId="051AC5FA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2,000 %</w:t>
            </w:r>
          </w:p>
        </w:tc>
        <w:tc>
          <w:tcPr>
            <w:tcW w:w="1185" w:type="dxa"/>
            <w:vAlign w:val="center"/>
          </w:tcPr>
          <w:p w14:paraId="7A058AA9" w14:textId="6F29B047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098D6D77" w14:textId="41A55E98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6A2842D0" w14:textId="2EAE3040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PA 16</w:t>
            </w:r>
          </w:p>
        </w:tc>
        <w:tc>
          <w:tcPr>
            <w:tcW w:w="1134" w:type="dxa"/>
            <w:vAlign w:val="center"/>
            <w:hideMark/>
          </w:tcPr>
          <w:p w14:paraId="576F5313" w14:textId="0A94CA15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1,500</w:t>
            </w:r>
            <w:r w:rsidR="00126172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513A811E" w14:textId="23796FFA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0,500 %</w:t>
            </w:r>
          </w:p>
        </w:tc>
        <w:tc>
          <w:tcPr>
            <w:tcW w:w="1225" w:type="dxa"/>
            <w:vAlign w:val="center"/>
            <w:hideMark/>
          </w:tcPr>
          <w:p w14:paraId="64D2E44E" w14:textId="13706291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0,500 %</w:t>
            </w:r>
          </w:p>
        </w:tc>
        <w:tc>
          <w:tcPr>
            <w:tcW w:w="1185" w:type="dxa"/>
            <w:vAlign w:val="center"/>
          </w:tcPr>
          <w:p w14:paraId="002AC7F6" w14:textId="59820A40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0D88365D" w14:textId="7777777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</w:tcPr>
          <w:p w14:paraId="12645C86" w14:textId="755E3BDD" w:rsidR="00126172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Löneskatt</w:t>
            </w:r>
          </w:p>
        </w:tc>
        <w:tc>
          <w:tcPr>
            <w:tcW w:w="1134" w:type="dxa"/>
            <w:vAlign w:val="center"/>
          </w:tcPr>
          <w:p w14:paraId="2F3E32A9" w14:textId="60F982B1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1,456 %</w:t>
            </w:r>
          </w:p>
        </w:tc>
        <w:tc>
          <w:tcPr>
            <w:tcW w:w="1112" w:type="dxa"/>
            <w:vAlign w:val="center"/>
          </w:tcPr>
          <w:p w14:paraId="002A36CB" w14:textId="048509F8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1,213 %</w:t>
            </w:r>
          </w:p>
        </w:tc>
        <w:tc>
          <w:tcPr>
            <w:tcW w:w="1225" w:type="dxa"/>
            <w:vAlign w:val="center"/>
          </w:tcPr>
          <w:p w14:paraId="6E84C277" w14:textId="63ECB24C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1,213 %</w:t>
            </w:r>
          </w:p>
        </w:tc>
        <w:tc>
          <w:tcPr>
            <w:tcW w:w="1185" w:type="dxa"/>
            <w:vAlign w:val="center"/>
          </w:tcPr>
          <w:p w14:paraId="76253C53" w14:textId="77777777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27788195" w14:textId="0445DA93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11AD1BA4" w14:textId="10F6790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Medlemsavgift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rbetsgivarverket</w:t>
            </w:r>
          </w:p>
        </w:tc>
        <w:tc>
          <w:tcPr>
            <w:tcW w:w="1134" w:type="dxa"/>
            <w:vAlign w:val="center"/>
            <w:hideMark/>
          </w:tcPr>
          <w:p w14:paraId="536A23D8" w14:textId="69B04F33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12" w:type="dxa"/>
            <w:vAlign w:val="center"/>
          </w:tcPr>
          <w:p w14:paraId="3C6471CE" w14:textId="2BDB4406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25" w:type="dxa"/>
            <w:vAlign w:val="center"/>
            <w:hideMark/>
          </w:tcPr>
          <w:p w14:paraId="29EDEBB6" w14:textId="05FFB47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06DEE158" w14:textId="73FFCB04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126172" w:rsidRPr="00A67584" w14:paraId="4AA68F8C" w14:textId="2F77A7B3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550FEA26" w14:textId="336632A0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stiftelsen</w:t>
            </w:r>
          </w:p>
        </w:tc>
        <w:tc>
          <w:tcPr>
            <w:tcW w:w="1134" w:type="dxa"/>
            <w:vAlign w:val="center"/>
            <w:hideMark/>
          </w:tcPr>
          <w:p w14:paraId="5215157B" w14:textId="56666DF8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12" w:type="dxa"/>
            <w:vAlign w:val="center"/>
          </w:tcPr>
          <w:p w14:paraId="574C3EE8" w14:textId="3295A434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0DE5F9A3" w14:textId="0C2856ED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1C695090" w14:textId="371C49D2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126172" w:rsidRPr="00A67584" w14:paraId="37533A12" w14:textId="0F446DEF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40A4D6D0" w14:textId="733A14D8" w:rsidR="00126172" w:rsidRPr="003E0CCD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Partsrådet</w:t>
            </w:r>
          </w:p>
        </w:tc>
        <w:tc>
          <w:tcPr>
            <w:tcW w:w="1134" w:type="dxa"/>
            <w:vAlign w:val="center"/>
            <w:hideMark/>
          </w:tcPr>
          <w:p w14:paraId="1FAC9ED1" w14:textId="594F1C31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12" w:type="dxa"/>
            <w:vAlign w:val="center"/>
          </w:tcPr>
          <w:p w14:paraId="27E6D7B9" w14:textId="4AF9719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5" w:type="dxa"/>
            <w:vAlign w:val="center"/>
            <w:hideMark/>
          </w:tcPr>
          <w:p w14:paraId="3C55816E" w14:textId="5E86CBD9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4F3A1BD7" w14:textId="5348D062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26172" w:rsidRPr="00A67584" w14:paraId="31C5E2B7" w14:textId="034AD72C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0EE7879A" w14:textId="7AFF2361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Lokala utveckling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medel</w:t>
            </w:r>
          </w:p>
        </w:tc>
        <w:tc>
          <w:tcPr>
            <w:tcW w:w="1134" w:type="dxa"/>
            <w:vAlign w:val="center"/>
            <w:hideMark/>
          </w:tcPr>
          <w:p w14:paraId="255EC546" w14:textId="601D269E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112" w:type="dxa"/>
            <w:vAlign w:val="center"/>
          </w:tcPr>
          <w:p w14:paraId="256D3881" w14:textId="3D4F690D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225" w:type="dxa"/>
            <w:vAlign w:val="center"/>
            <w:hideMark/>
          </w:tcPr>
          <w:p w14:paraId="3FC2DDDB" w14:textId="3C6F759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185" w:type="dxa"/>
            <w:vAlign w:val="center"/>
          </w:tcPr>
          <w:p w14:paraId="692D5680" w14:textId="27152F5C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</w:tr>
      <w:tr w:rsidR="00126172" w:rsidRPr="00A67584" w14:paraId="16287184" w14:textId="0B5C4A1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0F975D40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vAlign w:val="center"/>
          </w:tcPr>
          <w:p w14:paraId="23B2C1BE" w14:textId="6EDB49B6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2" w:type="dxa"/>
            <w:vAlign w:val="center"/>
          </w:tcPr>
          <w:p w14:paraId="05A3A8A9" w14:textId="101ACA9B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5" w:type="dxa"/>
            <w:vAlign w:val="center"/>
          </w:tcPr>
          <w:p w14:paraId="1BBF54E4" w14:textId="3C291BC3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6E9319D0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6172" w:rsidRPr="00A67584" w14:paraId="110B4D3A" w14:textId="1C522904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2897A1C2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134" w:type="dxa"/>
            <w:vAlign w:val="center"/>
            <w:hideMark/>
          </w:tcPr>
          <w:p w14:paraId="1D91B04A" w14:textId="2304F25C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,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61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32A63280" w14:textId="11EE5502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,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18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7924BA48" w14:textId="7EE1CC73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,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08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16FC3A06" w14:textId="247E363E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,</w:t>
            </w:r>
            <w:r w:rsidR="00486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95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799E614A" w14:textId="29FC99DF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 </w:t>
      </w:r>
    </w:p>
    <w:p w14:paraId="4C074F11" w14:textId="77777777"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14:paraId="052C1273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F710A54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4155" w:type="dxa"/>
            <w:vAlign w:val="center"/>
            <w:hideMark/>
          </w:tcPr>
          <w:p w14:paraId="3EA61979" w14:textId="2A8660FC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143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14:paraId="0DDBD40C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06CC70F1" w14:textId="1B6BF4F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 år</w:t>
            </w:r>
          </w:p>
        </w:tc>
        <w:tc>
          <w:tcPr>
            <w:tcW w:w="4155" w:type="dxa"/>
            <w:vAlign w:val="center"/>
            <w:hideMark/>
          </w:tcPr>
          <w:p w14:paraId="6C1572A3" w14:textId="075AB02D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266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14:paraId="3517C359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5629B8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14:paraId="72F4D18B" w14:textId="24F0D106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0D19C2E3" w14:textId="5501CF66" w:rsidR="00A67584" w:rsidRPr="00A67584" w:rsidRDefault="00A67584" w:rsidP="003C2317">
      <w:pPr>
        <w:pStyle w:val="Heading3"/>
      </w:pPr>
      <w:proofErr w:type="spellStart"/>
      <w:r w:rsidRPr="00A67584">
        <w:t>Lkp</w:t>
      </w:r>
      <w:proofErr w:type="spellEnd"/>
      <w:r w:rsidRPr="00A67584">
        <w:t xml:space="preserve"> + semesterlönetillägg i % av årslönen</w:t>
      </w:r>
      <w:r w:rsidR="003961EF">
        <w:t xml:space="preserve"> 202</w:t>
      </w:r>
      <w:r w:rsidR="00486B86">
        <w:t>5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E362AF" w:rsidRPr="00A67584" w14:paraId="4AB429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30562A73" w14:textId="3AB5A79E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14:paraId="74A74927" w14:textId="64DEE605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&lt;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0AE5308" w14:textId="25650D5D" w:rsidR="00E362AF" w:rsidRPr="00E362AF" w:rsidRDefault="00486B86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57,54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84E4329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C8F6E01" w14:textId="470FD9E3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433A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000" w:type="pct"/>
            <w:vAlign w:val="center"/>
            <w:hideMark/>
          </w:tcPr>
          <w:p w14:paraId="357C002B" w14:textId="55B06F3F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30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711F495C" w14:textId="60DECBCB" w:rsidR="00E362AF" w:rsidRPr="00E362AF" w:rsidRDefault="00486B86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57,73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6E5CC84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D7355BC" w14:textId="61E0C11B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000" w:type="pct"/>
            <w:vAlign w:val="center"/>
            <w:hideMark/>
          </w:tcPr>
          <w:p w14:paraId="5CACDEF8" w14:textId="521C1B09" w:rsidR="00E362AF" w:rsidRPr="00A67584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  <w:r w:rsidR="00E362AF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6EF2A97B" w14:textId="17DEECD9" w:rsidR="00E362AF" w:rsidRPr="00E362AF" w:rsidRDefault="00486B86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34248397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87BF12E" w14:textId="48172FF5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000" w:type="pct"/>
            <w:vAlign w:val="center"/>
            <w:hideMark/>
          </w:tcPr>
          <w:p w14:paraId="45E06420" w14:textId="6A162376" w:rsidR="00E362AF" w:rsidRPr="00A67584" w:rsidRDefault="00486B86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E362AF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4C6E078D" w14:textId="686B435A" w:rsidR="00E362AF" w:rsidRPr="00E362AF" w:rsidRDefault="00433A4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B86"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35A6E9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77D909C0" w14:textId="17D9D679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Födda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000" w:type="pct"/>
            <w:vAlign w:val="center"/>
          </w:tcPr>
          <w:p w14:paraId="5C57F90B" w14:textId="433DC9D7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C973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35FA0339" w14:textId="1069C803" w:rsidR="00E362AF" w:rsidRPr="00E362AF" w:rsidRDefault="00433A4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B86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1BA3E24D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5E7FD37B" w14:textId="3F634198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- 195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000" w:type="pct"/>
            <w:vAlign w:val="center"/>
          </w:tcPr>
          <w:p w14:paraId="68E101E1" w14:textId="309CD6CB" w:rsidR="00E362AF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 w:rsidR="00327D7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</w:t>
            </w:r>
            <w:r w:rsidR="00486B8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1B11F9AB" w14:textId="3452A6EC" w:rsidR="00E362AF" w:rsidRPr="00E362AF" w:rsidRDefault="00486B86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28,91</w:t>
            </w:r>
            <w:r w:rsidR="00B3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F45AB5" w14:textId="29B23654" w:rsidR="00A67584" w:rsidRPr="003D5FBD" w:rsidRDefault="00A67584" w:rsidP="003D5FBD">
      <w:pPr>
        <w:pStyle w:val="Heading3"/>
        <w:rPr>
          <w:sz w:val="24"/>
          <w:szCs w:val="24"/>
        </w:rPr>
      </w:pPr>
      <w:proofErr w:type="spellStart"/>
      <w:r w:rsidRPr="00A67584">
        <w:t>Lkp</w:t>
      </w:r>
      <w:proofErr w:type="spellEnd"/>
      <w:r w:rsidRPr="00A67584">
        <w:t xml:space="preserve"> + semesterlönetillägg + löneuppräkning i % av årslönen </w:t>
      </w:r>
      <w:proofErr w:type="gramStart"/>
      <w:r w:rsidRPr="00A67584">
        <w:t>202</w:t>
      </w:r>
      <w:r w:rsidR="00486B86">
        <w:t>5</w:t>
      </w:r>
      <w:r w:rsidRPr="00A67584">
        <w:t>-20</w:t>
      </w:r>
      <w:r w:rsidR="00433A4F">
        <w:t>3</w:t>
      </w:r>
      <w:r w:rsidR="00486B86">
        <w:t>1</w:t>
      </w:r>
      <w:proofErr w:type="gramEnd"/>
    </w:p>
    <w:p w14:paraId="5148D241" w14:textId="0D4BE19E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För följande år bör följande procentsatser användas för att täcka in kostnader för lönekostnadspålägg, semesterlönetillägg och löneuppräkning</w:t>
      </w:r>
      <w:r w:rsidR="00486B86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1B6F53B" w14:textId="61DA85F2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486B8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</w:t>
      </w:r>
      <w:r w:rsidR="00106DFA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486B8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,0 </w:t>
      </w:r>
      <w:r w:rsidR="00106DFA">
        <w:rPr>
          <w:rFonts w:ascii="Times New Roman" w:eastAsia="Times New Roman" w:hAnsi="Times New Roman" w:cs="Times New Roman"/>
          <w:sz w:val="24"/>
          <w:szCs w:val="24"/>
          <w:lang w:eastAsia="sv-SE"/>
        </w:rPr>
        <w:t>% okt</w:t>
      </w:r>
      <w:r w:rsidR="00486B86">
        <w:rPr>
          <w:rFonts w:ascii="Times New Roman" w:eastAsia="Times New Roman" w:hAnsi="Times New Roman" w:cs="Times New Roman"/>
          <w:sz w:val="24"/>
          <w:szCs w:val="24"/>
          <w:lang w:eastAsia="sv-SE"/>
        </w:rPr>
        <w:t>ober årligen).</w:t>
      </w:r>
    </w:p>
    <w:tbl>
      <w:tblPr>
        <w:tblW w:w="9923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268"/>
        <w:gridCol w:w="993"/>
        <w:gridCol w:w="992"/>
        <w:gridCol w:w="1134"/>
        <w:gridCol w:w="1134"/>
        <w:gridCol w:w="1134"/>
        <w:gridCol w:w="1134"/>
        <w:gridCol w:w="1134"/>
      </w:tblGrid>
      <w:tr w:rsidR="00433A4F" w:rsidRPr="005030DA" w14:paraId="4392E950" w14:textId="7C347BEC" w:rsidTr="00433A4F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12EACEAC" w14:textId="2837D63B" w:rsidR="00433A4F" w:rsidRPr="005030DA" w:rsidRDefault="00433A4F" w:rsidP="0043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3" w:type="dxa"/>
            <w:hideMark/>
          </w:tcPr>
          <w:p w14:paraId="5507683C" w14:textId="2D5C044C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86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14:paraId="1836B824" w14:textId="1E1BAF7C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hideMark/>
          </w:tcPr>
          <w:p w14:paraId="0642F79A" w14:textId="24DD006B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hideMark/>
          </w:tcPr>
          <w:p w14:paraId="52217D1A" w14:textId="1895BA39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hideMark/>
          </w:tcPr>
          <w:p w14:paraId="69C92416" w14:textId="563D9482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hideMark/>
          </w:tcPr>
          <w:p w14:paraId="647A516F" w14:textId="78D20343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2E5F2D25" w14:textId="6F3282C5" w:rsidR="00433A4F" w:rsidRPr="005030DA" w:rsidRDefault="00486B86" w:rsidP="00433A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</w:tr>
      <w:tr w:rsidR="00433A4F" w:rsidRPr="005030DA" w14:paraId="07889D95" w14:textId="300A822A" w:rsidTr="00433A4F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760D81AB" w14:textId="1B09D468" w:rsidR="00433A4F" w:rsidRPr="005030DA" w:rsidRDefault="00433A4F" w:rsidP="0043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hideMark/>
          </w:tcPr>
          <w:p w14:paraId="7F3474A1" w14:textId="7DE0F19E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0,</w:t>
            </w:r>
            <w:r w:rsidR="00486B86">
              <w:rPr>
                <w:rFonts w:ascii="Times New Roman" w:hAnsi="Times New Roman" w:cs="Times New Roman"/>
                <w:i/>
                <w:iCs/>
              </w:rPr>
              <w:t>75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992" w:type="dxa"/>
            <w:hideMark/>
          </w:tcPr>
          <w:p w14:paraId="1A6B39E7" w14:textId="751313B7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3,</w:t>
            </w:r>
            <w:r w:rsidR="00486B86">
              <w:rPr>
                <w:rFonts w:ascii="Times New Roman" w:hAnsi="Times New Roman" w:cs="Times New Roman"/>
                <w:i/>
                <w:iCs/>
              </w:rPr>
              <w:t>77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1E991EAC" w14:textId="0E59D75D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486B86">
              <w:rPr>
                <w:rFonts w:ascii="Times New Roman" w:hAnsi="Times New Roman" w:cs="Times New Roman"/>
                <w:i/>
                <w:iCs/>
              </w:rPr>
              <w:t>6,89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733A7875" w14:textId="65CC7DEA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486B86">
              <w:rPr>
                <w:rFonts w:ascii="Times New Roman" w:hAnsi="Times New Roman" w:cs="Times New Roman"/>
                <w:i/>
                <w:iCs/>
              </w:rPr>
              <w:t>10,09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252C27C0" w14:textId="2FEB7773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486B86">
              <w:rPr>
                <w:rFonts w:ascii="Times New Roman" w:hAnsi="Times New Roman" w:cs="Times New Roman"/>
                <w:i/>
                <w:iCs/>
              </w:rPr>
              <w:t>13,40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29FDC559" w14:textId="72EB0552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486B86">
              <w:rPr>
                <w:rFonts w:ascii="Times New Roman" w:hAnsi="Times New Roman" w:cs="Times New Roman"/>
                <w:i/>
                <w:iCs/>
              </w:rPr>
              <w:t>16,80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</w:tcPr>
          <w:p w14:paraId="67CC6EF6" w14:textId="30615E15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030DA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(+</w:t>
            </w:r>
            <w:r w:rsidR="00486B86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20,30</w:t>
            </w:r>
            <w:r w:rsidRPr="005030DA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 xml:space="preserve"> %)</w:t>
            </w:r>
          </w:p>
        </w:tc>
      </w:tr>
      <w:tr w:rsidR="00486B86" w:rsidRPr="008D0F64" w14:paraId="55F6FF20" w14:textId="3D8F985B" w:rsidTr="00EC03E9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1F122417" w14:textId="0F09D220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1996 och senare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3A5C" w14:textId="45CC3EB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58,84 %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9124" w14:textId="3BCB350E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62,81 %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1B58" w14:textId="2829FFF3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66,88 %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F62D" w14:textId="12C1EFD2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71,05 %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1C2E" w14:textId="438E5D03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75,33 %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BF8B" w14:textId="6DE2FDFB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79,71 %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6DC3D" w14:textId="1AA105D3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84,21 %</w:t>
            </w:r>
          </w:p>
        </w:tc>
      </w:tr>
      <w:tr w:rsidR="00486B86" w:rsidRPr="008D0F64" w14:paraId="77C91423" w14:textId="48EC64A0" w:rsidTr="00EC03E9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2BC54474" w14:textId="13361200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</w:t>
            </w:r>
            <w:proofErr w:type="gramStart"/>
            <w:r w:rsidRPr="00486B86">
              <w:rPr>
                <w:rFonts w:ascii="Times New Roman" w:hAnsi="Times New Roman" w:cs="Times New Roman"/>
              </w:rPr>
              <w:t>1986-1995</w:t>
            </w:r>
            <w:proofErr w:type="gramEnd"/>
            <w:r w:rsidRPr="00486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E677" w14:textId="3ED8B0D5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59,03 %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3248" w14:textId="3EAF394A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63,01 %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ABFD5" w14:textId="19017FF7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67,09 %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39C1" w14:textId="5B0197A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71,26 %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5FC1" w14:textId="51055260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75,54 %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4343" w14:textId="3AE56709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79,73 %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84326" w14:textId="7FDD3F5D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84,43 %</w:t>
            </w:r>
          </w:p>
        </w:tc>
      </w:tr>
      <w:tr w:rsidR="00486B86" w:rsidRPr="008D0F64" w14:paraId="60F122BF" w14:textId="546C8838" w:rsidTr="00EC03E9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781688C2" w14:textId="48C0DA6D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</w:t>
            </w:r>
            <w:proofErr w:type="gramStart"/>
            <w:r w:rsidRPr="00486B86">
              <w:rPr>
                <w:rFonts w:ascii="Times New Roman" w:hAnsi="Times New Roman" w:cs="Times New Roman"/>
              </w:rPr>
              <w:t>196</w:t>
            </w:r>
            <w:r w:rsidR="00327D7F">
              <w:rPr>
                <w:rFonts w:ascii="Times New Roman" w:hAnsi="Times New Roman" w:cs="Times New Roman"/>
              </w:rPr>
              <w:t>5</w:t>
            </w:r>
            <w:r w:rsidRPr="00486B86">
              <w:rPr>
                <w:rFonts w:ascii="Times New Roman" w:hAnsi="Times New Roman" w:cs="Times New Roman"/>
              </w:rPr>
              <w:t>-1985</w:t>
            </w:r>
            <w:proofErr w:type="gramEnd"/>
            <w:r w:rsidRPr="00486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97909" w14:textId="1C10E422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59,29 %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F9CE" w14:textId="33452F37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63,27 %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1BC5" w14:textId="752B5B29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67,35 %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166F" w14:textId="2FDED61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71,54 %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46D6" w14:textId="0E10D79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75,83 %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6785" w14:textId="0877788D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80,22 %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3BEA" w14:textId="5D408158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84,73 %</w:t>
            </w:r>
          </w:p>
        </w:tc>
      </w:tr>
      <w:tr w:rsidR="00486B86" w:rsidRPr="008D0F64" w14:paraId="32551ADB" w14:textId="7A0B9157" w:rsidTr="00EC03E9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1DCED387" w14:textId="57250588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</w:t>
            </w:r>
            <w:proofErr w:type="gramStart"/>
            <w:r w:rsidRPr="00486B86">
              <w:rPr>
                <w:rFonts w:ascii="Times New Roman" w:hAnsi="Times New Roman" w:cs="Times New Roman"/>
              </w:rPr>
              <w:t>19</w:t>
            </w:r>
            <w:r w:rsidR="00327D7F">
              <w:rPr>
                <w:rFonts w:ascii="Times New Roman" w:hAnsi="Times New Roman" w:cs="Times New Roman"/>
              </w:rPr>
              <w:t>59</w:t>
            </w:r>
            <w:r w:rsidRPr="00486B86">
              <w:rPr>
                <w:rFonts w:ascii="Times New Roman" w:hAnsi="Times New Roman" w:cs="Times New Roman"/>
              </w:rPr>
              <w:t>-196</w:t>
            </w:r>
            <w:r w:rsidR="00327D7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A93A" w14:textId="2BB6BC30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58,02 %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DEF9" w14:textId="69EDF479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61,97 %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EC8B" w14:textId="757BB1B3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66,02 %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7487" w14:textId="7DAACBA2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70,17 %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92553" w14:textId="36364EC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74,42 %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9C988" w14:textId="153D2B6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78,78%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1008" w14:textId="7BEE5B83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83,25 %</w:t>
            </w:r>
          </w:p>
        </w:tc>
      </w:tr>
      <w:tr w:rsidR="00486B86" w:rsidRPr="008D0F64" w14:paraId="0C1704AD" w14:textId="5A083853" w:rsidTr="00EC03E9">
        <w:trPr>
          <w:trHeight w:val="345"/>
          <w:tblHeader/>
          <w:tblCellSpacing w:w="0" w:type="dxa"/>
        </w:trPr>
        <w:tc>
          <w:tcPr>
            <w:tcW w:w="2268" w:type="dxa"/>
          </w:tcPr>
          <w:p w14:paraId="05F42319" w14:textId="59ADAB1F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</w:t>
            </w:r>
            <w:proofErr w:type="gramStart"/>
            <w:r w:rsidRPr="00486B86">
              <w:rPr>
                <w:rFonts w:ascii="Times New Roman" w:hAnsi="Times New Roman" w:cs="Times New Roman"/>
              </w:rPr>
              <w:t>195</w:t>
            </w:r>
            <w:r w:rsidR="00327D7F">
              <w:rPr>
                <w:rFonts w:ascii="Times New Roman" w:hAnsi="Times New Roman" w:cs="Times New Roman"/>
              </w:rPr>
              <w:t>5</w:t>
            </w:r>
            <w:r w:rsidRPr="00486B86">
              <w:rPr>
                <w:rFonts w:ascii="Times New Roman" w:hAnsi="Times New Roman" w:cs="Times New Roman"/>
              </w:rPr>
              <w:t>-195</w:t>
            </w:r>
            <w:r w:rsidR="00327D7F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330E8" w14:textId="1A8753A0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36,33 %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7D7F2" w14:textId="1463B5D5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39,74 %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44A70" w14:textId="46EEA1A2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43,23 %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88E45" w14:textId="753EDC42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46,81 %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AFE6" w14:textId="71067D6C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50,48 %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70BA8" w14:textId="116C9C8B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54,24 %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8DBE" w14:textId="3360B7AC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58,10 %</w:t>
            </w:r>
          </w:p>
        </w:tc>
      </w:tr>
      <w:tr w:rsidR="00486B86" w:rsidRPr="008D0F64" w14:paraId="15E7FF12" w14:textId="41E9D212" w:rsidTr="00EC03E9">
        <w:trPr>
          <w:trHeight w:val="345"/>
          <w:tblHeader/>
          <w:tblCellSpacing w:w="0" w:type="dxa"/>
        </w:trPr>
        <w:tc>
          <w:tcPr>
            <w:tcW w:w="2268" w:type="dxa"/>
          </w:tcPr>
          <w:p w14:paraId="4C51D62E" w14:textId="40C8CA2F" w:rsidR="00486B86" w:rsidRPr="00486B86" w:rsidRDefault="00486B86" w:rsidP="0048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Födda </w:t>
            </w:r>
            <w:proofErr w:type="gramStart"/>
            <w:r w:rsidRPr="00486B86">
              <w:rPr>
                <w:rFonts w:ascii="Times New Roman" w:hAnsi="Times New Roman" w:cs="Times New Roman"/>
              </w:rPr>
              <w:t>1938-195</w:t>
            </w:r>
            <w:r w:rsidR="00327D7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28EC1" w14:textId="6BC8370B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29,97 %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7F77" w14:textId="10E56350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33,22 %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5F417" w14:textId="1A315660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36,55%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D380" w14:textId="2086D156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39,97 %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915E" w14:textId="41A272B9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43,47 %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4A203" w14:textId="01879BBA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86B86">
              <w:rPr>
                <w:rFonts w:ascii="Times New Roman" w:hAnsi="Times New Roman" w:cs="Times New Roman"/>
              </w:rPr>
              <w:t xml:space="preserve">47,05 %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F592D" w14:textId="75886C64" w:rsidR="00486B86" w:rsidRPr="00486B86" w:rsidRDefault="00486B86" w:rsidP="00486B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86">
              <w:rPr>
                <w:rFonts w:ascii="Times New Roman" w:hAnsi="Times New Roman" w:cs="Times New Roman"/>
              </w:rPr>
              <w:t>50,73 %</w:t>
            </w:r>
          </w:p>
        </w:tc>
      </w:tr>
    </w:tbl>
    <w:p w14:paraId="6A1B0FC0" w14:textId="77777777"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84"/>
    <w:rsid w:val="00106DFA"/>
    <w:rsid w:val="00123F60"/>
    <w:rsid w:val="00126172"/>
    <w:rsid w:val="00160838"/>
    <w:rsid w:val="001765D4"/>
    <w:rsid w:val="002B76C5"/>
    <w:rsid w:val="00327D7F"/>
    <w:rsid w:val="003961EF"/>
    <w:rsid w:val="003C2317"/>
    <w:rsid w:val="003D5FBD"/>
    <w:rsid w:val="003E0CCD"/>
    <w:rsid w:val="00433A4F"/>
    <w:rsid w:val="00486B86"/>
    <w:rsid w:val="005030DA"/>
    <w:rsid w:val="005A741A"/>
    <w:rsid w:val="005E342D"/>
    <w:rsid w:val="008D0F64"/>
    <w:rsid w:val="00947C43"/>
    <w:rsid w:val="009938CE"/>
    <w:rsid w:val="00A67584"/>
    <w:rsid w:val="00A736D0"/>
    <w:rsid w:val="00B17219"/>
    <w:rsid w:val="00B33D6A"/>
    <w:rsid w:val="00B72C24"/>
    <w:rsid w:val="00BE31B7"/>
    <w:rsid w:val="00C622E6"/>
    <w:rsid w:val="00C97372"/>
    <w:rsid w:val="00E362AF"/>
    <w:rsid w:val="00F5123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DB7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4</cp:revision>
  <dcterms:created xsi:type="dcterms:W3CDTF">2025-01-24T13:37:00Z</dcterms:created>
  <dcterms:modified xsi:type="dcterms:W3CDTF">2025-01-30T12:49:00Z</dcterms:modified>
</cp:coreProperties>
</file>